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0" w:lineRule="exact"/>
        <w:ind w:left="0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70" w:lineRule="exact"/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政协陕西省第十二届委员会常务委员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会第二十次会议报名回执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10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5"/>
        <w:gridCol w:w="469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职      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1243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69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3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69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5763" w:firstLineChars="17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报名单位(公章）</w:t>
      </w:r>
    </w:p>
    <w:p>
      <w:pPr>
        <w:ind w:firstLine="6441" w:firstLineChars="19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2022年1月X日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联系人：XXX                  联系电话：XXXXXXXXXXX</w:t>
      </w: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line="200" w:lineRule="exact"/>
        <w:rPr>
          <w:rFonts w:hint="eastAsia" w:ascii="黑体" w:eastAsia="黑体"/>
          <w:bCs/>
          <w:sz w:val="32"/>
          <w:szCs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5" w:left="1474" w:header="397" w:footer="1588" w:gutter="0"/>
      <w:cols w:space="720" w:num="1"/>
      <w:titlePg/>
      <w:docGrid w:type="linesAndChars" w:linePitch="312" w:charSpace="40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54E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Cambria" w:hAnsi="Times New Roman" w:eastAsia="宋体" w:cs="Times New Roman"/>
      <w:b/>
      <w:sz w:val="32"/>
      <w:szCs w:val="20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4">
    <w:name w:val="Date"/>
    <w:next w:val="1"/>
    <w:uiPriority w:val="0"/>
    <w:pPr>
      <w:widowControl w:val="0"/>
      <w:ind w:left="2500" w:leftChars="250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2022-01-12T06:50:17Z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